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C71" w:rsidRPr="00AD1C71" w:rsidRDefault="00AD1C71" w:rsidP="00AD1C71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D1C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Z</w:t>
      </w:r>
      <w:r w:rsidR="00387D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ARZĄDZENIE  NR  5</w:t>
      </w:r>
      <w:r w:rsidR="00180051">
        <w:rPr>
          <w:rFonts w:ascii="Times New Roman" w:hAnsi="Times New Roman" w:cs="Times New Roman"/>
          <w:b/>
          <w:bCs/>
          <w:color w:val="000000"/>
          <w:sz w:val="28"/>
          <w:szCs w:val="28"/>
        </w:rPr>
        <w:t>/2023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>DYREKTORA MIEJSKIEGO PRZEDSZKOLA NR 5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>IM. JANA KILIŃSKIEGO W CZĘSTOCHOWIE</w:t>
      </w:r>
    </w:p>
    <w:p w:rsidR="00AD1C71" w:rsidRPr="00AD1C71" w:rsidRDefault="00531890" w:rsidP="00AD1C71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Z DNIA 16.03</w:t>
      </w:r>
      <w:r w:rsidR="00180051">
        <w:rPr>
          <w:rFonts w:ascii="Times New Roman" w:hAnsi="Times New Roman" w:cs="Times New Roman"/>
          <w:b/>
          <w:color w:val="000000"/>
          <w:sz w:val="28"/>
          <w:szCs w:val="28"/>
        </w:rPr>
        <w:t>.2023</w:t>
      </w:r>
      <w:r w:rsidR="00AD1C71" w:rsidRPr="00AD1C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r.</w:t>
      </w:r>
    </w:p>
    <w:p w:rsidR="00180051" w:rsidRDefault="00180051" w:rsidP="005B5827">
      <w:pPr>
        <w:pStyle w:val="Tekstpodstawowy31"/>
        <w:spacing w:line="360" w:lineRule="auto"/>
        <w:jc w:val="left"/>
        <w:rPr>
          <w:rFonts w:ascii="Times New Roman" w:hAnsi="Times New Roman" w:cs="Times New Roman"/>
          <w:b/>
          <w:bCs/>
          <w:sz w:val="24"/>
        </w:rPr>
      </w:pPr>
    </w:p>
    <w:p w:rsidR="00180051" w:rsidRDefault="00180051" w:rsidP="001800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35862460"/>
    </w:p>
    <w:bookmarkEnd w:id="0"/>
    <w:p w:rsidR="00531890" w:rsidRPr="00531890" w:rsidRDefault="00531890" w:rsidP="00531890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189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 sprawie : </w:t>
      </w:r>
      <w:r w:rsidRPr="00531890">
        <w:rPr>
          <w:rFonts w:ascii="Times New Roman" w:hAnsi="Times New Roman" w:cs="Times New Roman"/>
          <w:b/>
          <w:i/>
          <w:sz w:val="24"/>
          <w:szCs w:val="24"/>
        </w:rPr>
        <w:t xml:space="preserve"> wprowadzenia zmian w regulaminie pracy </w:t>
      </w:r>
    </w:p>
    <w:p w:rsidR="00531890" w:rsidRPr="00531890" w:rsidRDefault="00531890" w:rsidP="005318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531890">
        <w:rPr>
          <w:rFonts w:ascii="Times New Roman" w:hAnsi="Times New Roman" w:cs="Times New Roman"/>
          <w:sz w:val="24"/>
          <w:szCs w:val="24"/>
        </w:rPr>
        <w:t xml:space="preserve">na podstawie art.22² Ustawy z dnia 26 czerwca 1974 r. Kodeks Pracy ( Dz.U. 2018 r. poz. 917 z </w:t>
      </w:r>
      <w:proofErr w:type="spellStart"/>
      <w:r w:rsidRPr="00531890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531890">
        <w:rPr>
          <w:rFonts w:ascii="Times New Roman" w:hAnsi="Times New Roman" w:cs="Times New Roman"/>
          <w:sz w:val="24"/>
          <w:szCs w:val="24"/>
        </w:rPr>
        <w:t xml:space="preserve">. zm. ) oraz art. 108 a Ustawy z dnia 14 grudnia 2016 r. Prawo Oświatowe ( Dz. U. 2018 poz. 996 ze zm. ) </w:t>
      </w:r>
    </w:p>
    <w:p w:rsidR="00531890" w:rsidRPr="00531890" w:rsidRDefault="00531890" w:rsidP="00531890">
      <w:pPr>
        <w:pStyle w:val="Standard"/>
        <w:rPr>
          <w:rFonts w:ascii="Times New Roman" w:hAnsi="Times New Roman" w:cs="Times New Roman"/>
        </w:rPr>
      </w:pPr>
      <w:r w:rsidRPr="00531890">
        <w:rPr>
          <w:rFonts w:ascii="Times New Roman" w:hAnsi="Times New Roman" w:cs="Times New Roman"/>
          <w:b/>
        </w:rPr>
        <w:t>zarządza się, co następuje:</w:t>
      </w:r>
    </w:p>
    <w:p w:rsidR="00531890" w:rsidRPr="00531890" w:rsidRDefault="00531890" w:rsidP="00531890">
      <w:pPr>
        <w:pStyle w:val="Standard"/>
        <w:jc w:val="center"/>
        <w:rPr>
          <w:rFonts w:ascii="Times New Roman" w:hAnsi="Times New Roman" w:cs="Times New Roman"/>
          <w:b/>
        </w:rPr>
      </w:pPr>
      <w:r w:rsidRPr="00531890">
        <w:rPr>
          <w:rFonts w:ascii="Times New Roman" w:hAnsi="Times New Roman" w:cs="Times New Roman"/>
          <w:b/>
        </w:rPr>
        <w:t>§ 1</w:t>
      </w:r>
    </w:p>
    <w:p w:rsidR="00531890" w:rsidRPr="00531890" w:rsidRDefault="00531890" w:rsidP="00531890">
      <w:pPr>
        <w:pStyle w:val="Standard"/>
        <w:jc w:val="center"/>
        <w:rPr>
          <w:rFonts w:ascii="Times New Roman" w:hAnsi="Times New Roman" w:cs="Times New Roman"/>
          <w:b/>
        </w:rPr>
      </w:pPr>
    </w:p>
    <w:p w:rsidR="00531890" w:rsidRPr="00531890" w:rsidRDefault="00531890" w:rsidP="00531890">
      <w:pPr>
        <w:pStyle w:val="Standard"/>
        <w:spacing w:line="276" w:lineRule="auto"/>
        <w:rPr>
          <w:rFonts w:ascii="Times New Roman" w:hAnsi="Times New Roman" w:cs="Times New Roman"/>
        </w:rPr>
      </w:pPr>
      <w:r w:rsidRPr="00531890">
        <w:rPr>
          <w:rFonts w:ascii="Times New Roman" w:hAnsi="Times New Roman" w:cs="Times New Roman"/>
        </w:rPr>
        <w:t>Wprowadza się wpis do regulaminu p</w:t>
      </w:r>
      <w:r>
        <w:rPr>
          <w:rFonts w:ascii="Times New Roman" w:hAnsi="Times New Roman" w:cs="Times New Roman"/>
        </w:rPr>
        <w:t xml:space="preserve">racy Miejskiego </w:t>
      </w:r>
      <w:r w:rsidR="00286264">
        <w:rPr>
          <w:rFonts w:ascii="Times New Roman" w:hAnsi="Times New Roman" w:cs="Times New Roman"/>
        </w:rPr>
        <w:t>Przedszkola Nr 5 im. Jana Kilińs</w:t>
      </w:r>
      <w:bookmarkStart w:id="1" w:name="_GoBack"/>
      <w:bookmarkEnd w:id="1"/>
      <w:r>
        <w:rPr>
          <w:rFonts w:ascii="Times New Roman" w:hAnsi="Times New Roman" w:cs="Times New Roman"/>
        </w:rPr>
        <w:t xml:space="preserve">kiego  </w:t>
      </w:r>
      <w:r w:rsidRPr="00531890">
        <w:rPr>
          <w:rFonts w:ascii="Times New Roman" w:hAnsi="Times New Roman" w:cs="Times New Roman"/>
        </w:rPr>
        <w:t xml:space="preserve">          w</w:t>
      </w:r>
      <w:r>
        <w:rPr>
          <w:rFonts w:ascii="Times New Roman" w:hAnsi="Times New Roman" w:cs="Times New Roman"/>
        </w:rPr>
        <w:t xml:space="preserve"> </w:t>
      </w:r>
      <w:r w:rsidRPr="00531890">
        <w:rPr>
          <w:rFonts w:ascii="Times New Roman" w:hAnsi="Times New Roman" w:cs="Times New Roman"/>
        </w:rPr>
        <w:t>Częstochowie paragraf 42 -   Monitoring wizyjny.</w:t>
      </w:r>
    </w:p>
    <w:p w:rsidR="00531890" w:rsidRPr="00531890" w:rsidRDefault="00531890" w:rsidP="00531890">
      <w:pPr>
        <w:pStyle w:val="Standard"/>
        <w:rPr>
          <w:rFonts w:ascii="Times New Roman" w:hAnsi="Times New Roman" w:cs="Times New Roman"/>
        </w:rPr>
      </w:pPr>
    </w:p>
    <w:p w:rsidR="00531890" w:rsidRPr="00531890" w:rsidRDefault="00531890" w:rsidP="00531890">
      <w:pPr>
        <w:pStyle w:val="Bezodstpw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8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 art. 22</w:t>
      </w:r>
      <w:r w:rsidRPr="0053189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2</w:t>
      </w:r>
      <w:r w:rsidRPr="005318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Ustawy z dnia 26 czerwca 1974 r.  Kodeks pracy </w:t>
      </w:r>
      <w:r w:rsidRPr="00531890">
        <w:rPr>
          <w:rFonts w:ascii="Times New Roman" w:hAnsi="Times New Roman" w:cs="Times New Roman"/>
          <w:sz w:val="24"/>
          <w:szCs w:val="24"/>
        </w:rPr>
        <w:t>( Dz. U. 2018 r. poz. 917 z późn.zm.)</w:t>
      </w:r>
      <w:r w:rsidRPr="005318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art. </w:t>
      </w:r>
      <w:r w:rsidRPr="00531890">
        <w:rPr>
          <w:rFonts w:ascii="Times New Roman" w:hAnsi="Times New Roman" w:cs="Times New Roman"/>
          <w:sz w:val="24"/>
          <w:szCs w:val="24"/>
        </w:rPr>
        <w:t xml:space="preserve"> 108 a Ustawy z dnia 14 grudnia 2016 r. Prawo oświatowe ( Dz. U. 2018.poz. 996 z późn.zm.), </w:t>
      </w:r>
      <w:r w:rsidRPr="005318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celu </w:t>
      </w:r>
      <w:r w:rsidRPr="00531890">
        <w:rPr>
          <w:rFonts w:ascii="Times New Roman" w:hAnsi="Times New Roman" w:cs="Times New Roman"/>
          <w:sz w:val="24"/>
          <w:szCs w:val="24"/>
        </w:rPr>
        <w:t>zapewnienia bezpieczeństwa dzieci i pracowników oraz ochrony mienia, w placówce stosowany jest monitoring wizyjny.</w:t>
      </w:r>
    </w:p>
    <w:p w:rsidR="00531890" w:rsidRPr="00531890" w:rsidRDefault="00531890" w:rsidP="00531890">
      <w:pPr>
        <w:pStyle w:val="Akapitzlist"/>
        <w:numPr>
          <w:ilvl w:val="0"/>
          <w:numId w:val="3"/>
        </w:numPr>
        <w:suppressAutoHyphens/>
        <w:autoSpaceDN w:val="0"/>
        <w:spacing w:before="15"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31890">
        <w:rPr>
          <w:rFonts w:ascii="Times New Roman" w:hAnsi="Times New Roman" w:cs="Times New Roman"/>
          <w:sz w:val="24"/>
          <w:szCs w:val="24"/>
        </w:rPr>
        <w:t>Zasady funkcjonowania, obsługi i eksploatacji systemu monitoringu wizyjnego w przedszkolu określa „Regulamin funkcjonowania monitoringu wizyj</w:t>
      </w:r>
      <w:r>
        <w:rPr>
          <w:rFonts w:ascii="Times New Roman" w:hAnsi="Times New Roman" w:cs="Times New Roman"/>
          <w:sz w:val="24"/>
          <w:szCs w:val="24"/>
        </w:rPr>
        <w:t>nego w Miejskim Przedszkolu Nr 5 im. Jana Kilińskiego</w:t>
      </w:r>
      <w:r w:rsidRPr="00531890">
        <w:rPr>
          <w:rFonts w:ascii="Times New Roman" w:hAnsi="Times New Roman" w:cs="Times New Roman"/>
          <w:sz w:val="24"/>
          <w:szCs w:val="24"/>
        </w:rPr>
        <w:t xml:space="preserve"> w Częstochowie.</w:t>
      </w:r>
    </w:p>
    <w:p w:rsidR="00531890" w:rsidRPr="00531890" w:rsidRDefault="00531890" w:rsidP="00531890">
      <w:pPr>
        <w:pStyle w:val="Standard"/>
        <w:rPr>
          <w:rFonts w:ascii="Times New Roman" w:hAnsi="Times New Roman" w:cs="Times New Roman"/>
        </w:rPr>
      </w:pPr>
    </w:p>
    <w:p w:rsidR="00531890" w:rsidRPr="00531890" w:rsidRDefault="00531890" w:rsidP="00531890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890">
        <w:rPr>
          <w:rFonts w:ascii="Times New Roman" w:hAnsi="Times New Roman" w:cs="Times New Roman"/>
          <w:b/>
          <w:sz w:val="24"/>
          <w:szCs w:val="24"/>
        </w:rPr>
        <w:t>§ 2</w:t>
      </w:r>
    </w:p>
    <w:p w:rsidR="00531890" w:rsidRPr="00531890" w:rsidRDefault="00531890" w:rsidP="005318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890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531890" w:rsidRDefault="00531890" w:rsidP="005318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1C71" w:rsidRPr="00AD1C71" w:rsidRDefault="00AD1C71" w:rsidP="00AD1C71">
      <w:pPr>
        <w:pStyle w:val="Tekstpodstawowy21"/>
        <w:jc w:val="right"/>
        <w:rPr>
          <w:sz w:val="24"/>
        </w:rPr>
      </w:pPr>
      <w:r w:rsidRPr="00AD1C71">
        <w:rPr>
          <w:sz w:val="24"/>
        </w:rPr>
        <w:t>(-) Małgorzata Bajdur</w:t>
      </w:r>
    </w:p>
    <w:p w:rsidR="00AD1C71" w:rsidRPr="00AD1C71" w:rsidRDefault="00AD1C71" w:rsidP="00AD1C71">
      <w:pPr>
        <w:pStyle w:val="Tekstpodstawowy21"/>
        <w:jc w:val="right"/>
        <w:rPr>
          <w:sz w:val="24"/>
        </w:rPr>
      </w:pPr>
      <w:r w:rsidRPr="00AD1C71">
        <w:rPr>
          <w:sz w:val="24"/>
        </w:rPr>
        <w:t xml:space="preserve">                                    Dyrektor Miejskiego Przedszkola Nr 5 </w:t>
      </w:r>
    </w:p>
    <w:p w:rsidR="00AD1C71" w:rsidRPr="00AD1C71" w:rsidRDefault="00AD1C71" w:rsidP="00AD1C71">
      <w:pPr>
        <w:shd w:val="clear" w:color="auto" w:fill="FEFEFE"/>
        <w:spacing w:line="312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sz w:val="24"/>
          <w:szCs w:val="24"/>
        </w:rPr>
        <w:t>im. Jana Kilińskiego w Częstochowie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5669A9" w:rsidRPr="00AD1C71" w:rsidRDefault="00286264">
      <w:pPr>
        <w:rPr>
          <w:rFonts w:ascii="Times New Roman" w:hAnsi="Times New Roman" w:cs="Times New Roman"/>
        </w:rPr>
      </w:pPr>
    </w:p>
    <w:sectPr w:rsidR="005669A9" w:rsidRPr="00AD1C71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50C58"/>
    <w:rsid w:val="00180051"/>
    <w:rsid w:val="001D2AE9"/>
    <w:rsid w:val="00286264"/>
    <w:rsid w:val="002B4183"/>
    <w:rsid w:val="002D7DA2"/>
    <w:rsid w:val="00387D0D"/>
    <w:rsid w:val="003B403F"/>
    <w:rsid w:val="004D0625"/>
    <w:rsid w:val="00531890"/>
    <w:rsid w:val="005B5064"/>
    <w:rsid w:val="005B5827"/>
    <w:rsid w:val="005D5157"/>
    <w:rsid w:val="00650C58"/>
    <w:rsid w:val="00701944"/>
    <w:rsid w:val="007A55FB"/>
    <w:rsid w:val="008A3021"/>
    <w:rsid w:val="008E2150"/>
    <w:rsid w:val="00A72898"/>
    <w:rsid w:val="00AD1C71"/>
    <w:rsid w:val="00BF6D00"/>
    <w:rsid w:val="00CC7E8D"/>
    <w:rsid w:val="00D8296A"/>
    <w:rsid w:val="00E15D3C"/>
    <w:rsid w:val="00EB7F03"/>
    <w:rsid w:val="00F0765C"/>
    <w:rsid w:val="00F7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996891-6DB7-47C6-88EB-800F5A351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NormalnyWeb">
    <w:name w:val="Normal (Web)"/>
    <w:basedOn w:val="Normalny"/>
    <w:uiPriority w:val="99"/>
    <w:unhideWhenUsed/>
    <w:rsid w:val="0018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8005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uiPriority w:val="99"/>
    <w:rsid w:val="00531890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318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Konto Microsoft</cp:lastModifiedBy>
  <cp:revision>3</cp:revision>
  <dcterms:created xsi:type="dcterms:W3CDTF">2023-06-29T10:57:00Z</dcterms:created>
  <dcterms:modified xsi:type="dcterms:W3CDTF">2023-07-06T16:41:00Z</dcterms:modified>
</cp:coreProperties>
</file>