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7290" w:rsidRDefault="00987290" w:rsidP="00C42CC8">
      <w:pPr>
        <w:pStyle w:val="Default"/>
      </w:pPr>
    </w:p>
    <w:p w:rsidR="00987290" w:rsidRDefault="00987290" w:rsidP="00C42CC8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Zarządzenie nr 5/SP15/2017-2018</w:t>
      </w:r>
    </w:p>
    <w:p w:rsidR="00987290" w:rsidRDefault="00987290" w:rsidP="00C42CC8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Dyrektora Szkoły Podstawowej nr 15</w:t>
      </w:r>
    </w:p>
    <w:p w:rsidR="00987290" w:rsidRDefault="00987290" w:rsidP="00C42CC8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z dnia 1</w:t>
      </w:r>
      <w:bookmarkStart w:id="0" w:name="_GoBack"/>
      <w:bookmarkEnd w:id="0"/>
      <w:r>
        <w:rPr>
          <w:b/>
          <w:bCs/>
          <w:sz w:val="23"/>
          <w:szCs w:val="23"/>
        </w:rPr>
        <w:t xml:space="preserve"> marca 2018r.</w:t>
      </w:r>
    </w:p>
    <w:p w:rsidR="00987290" w:rsidRDefault="00987290" w:rsidP="00C42CC8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w sprawie powołania i trybu działania Komisji Rekrutacyjnej na rok szkolny 2018/2019</w:t>
      </w:r>
    </w:p>
    <w:p w:rsidR="00987290" w:rsidRDefault="00987290" w:rsidP="00C42CC8">
      <w:pPr>
        <w:pStyle w:val="Default"/>
        <w:jc w:val="center"/>
        <w:rPr>
          <w:sz w:val="23"/>
          <w:szCs w:val="23"/>
        </w:rPr>
      </w:pPr>
    </w:p>
    <w:p w:rsidR="00987290" w:rsidRDefault="00987290" w:rsidP="00C42CC8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Na podstawie art. 157 ustawy z dnia 14 grudnia 2016 roku-Prawo oświatowe (Dz.U. z 2017r., poz.59) zarządza się, co następuje:</w:t>
      </w:r>
    </w:p>
    <w:p w:rsidR="00987290" w:rsidRDefault="00987290" w:rsidP="00C42CC8">
      <w:pPr>
        <w:pStyle w:val="Default"/>
        <w:jc w:val="center"/>
        <w:rPr>
          <w:sz w:val="23"/>
          <w:szCs w:val="23"/>
        </w:rPr>
      </w:pPr>
    </w:p>
    <w:p w:rsidR="00987290" w:rsidRDefault="00987290" w:rsidP="00C42CC8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1</w:t>
      </w:r>
    </w:p>
    <w:p w:rsidR="00987290" w:rsidRDefault="00987290" w:rsidP="00C42CC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Powołuje się Komisję Rekrutacyjną do przeprowadzenia postępowania rekrutacyjnego do oddziałów przedszkolnych i klas pierwszych Szkoły Podstawowej nr 15 w Częstochowie na rok szkolny 2018/2019 w składzie: </w:t>
      </w:r>
    </w:p>
    <w:p w:rsidR="00987290" w:rsidRDefault="00987290" w:rsidP="00C42CC8">
      <w:pPr>
        <w:pStyle w:val="Default"/>
        <w:spacing w:after="28"/>
        <w:rPr>
          <w:sz w:val="23"/>
          <w:szCs w:val="23"/>
        </w:rPr>
      </w:pPr>
      <w:r>
        <w:rPr>
          <w:sz w:val="23"/>
          <w:szCs w:val="23"/>
        </w:rPr>
        <w:t xml:space="preserve">1. </w:t>
      </w:r>
      <w:smartTag w:uri="urn:schemas-microsoft-com:office:smarttags" w:element="PersonName">
        <w:smartTagPr>
          <w:attr w:name="ProductID" w:val="Anita Grabara"/>
        </w:smartTagPr>
        <w:r>
          <w:rPr>
            <w:sz w:val="23"/>
            <w:szCs w:val="23"/>
          </w:rPr>
          <w:t>Anita Grabara</w:t>
        </w:r>
      </w:smartTag>
      <w:r>
        <w:rPr>
          <w:sz w:val="23"/>
          <w:szCs w:val="23"/>
        </w:rPr>
        <w:t xml:space="preserve"> </w:t>
      </w:r>
    </w:p>
    <w:p w:rsidR="00987290" w:rsidRDefault="00987290" w:rsidP="00C42CC8">
      <w:pPr>
        <w:pStyle w:val="Default"/>
        <w:spacing w:after="28"/>
        <w:rPr>
          <w:sz w:val="23"/>
          <w:szCs w:val="23"/>
        </w:rPr>
      </w:pPr>
      <w:r>
        <w:rPr>
          <w:sz w:val="23"/>
          <w:szCs w:val="23"/>
        </w:rPr>
        <w:t xml:space="preserve">2. </w:t>
      </w:r>
      <w:smartTag w:uri="urn:schemas-microsoft-com:office:smarttags" w:element="PersonName">
        <w:smartTagPr>
          <w:attr w:name="ProductID" w:val="Ewa Meus"/>
        </w:smartTagPr>
        <w:r>
          <w:rPr>
            <w:sz w:val="23"/>
            <w:szCs w:val="23"/>
          </w:rPr>
          <w:t>Ewa Meus</w:t>
        </w:r>
      </w:smartTag>
      <w:r>
        <w:rPr>
          <w:sz w:val="23"/>
          <w:szCs w:val="23"/>
        </w:rPr>
        <w:t xml:space="preserve">, </w:t>
      </w:r>
    </w:p>
    <w:p w:rsidR="00987290" w:rsidRDefault="00987290" w:rsidP="00C42CC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3. </w:t>
      </w:r>
      <w:smartTag w:uri="urn:schemas-microsoft-com:office:smarttags" w:element="PersonName">
        <w:r>
          <w:rPr>
            <w:sz w:val="23"/>
            <w:szCs w:val="23"/>
          </w:rPr>
          <w:t>Ewelina Karlińska</w:t>
        </w:r>
      </w:smartTag>
      <w:r>
        <w:rPr>
          <w:sz w:val="23"/>
          <w:szCs w:val="23"/>
        </w:rPr>
        <w:t xml:space="preserve">. </w:t>
      </w:r>
    </w:p>
    <w:p w:rsidR="00987290" w:rsidRDefault="00987290" w:rsidP="00C42CC8">
      <w:pPr>
        <w:pStyle w:val="Default"/>
        <w:rPr>
          <w:sz w:val="23"/>
          <w:szCs w:val="23"/>
        </w:rPr>
      </w:pPr>
    </w:p>
    <w:p w:rsidR="00987290" w:rsidRDefault="00987290" w:rsidP="00525F61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2</w:t>
      </w:r>
    </w:p>
    <w:p w:rsidR="00987290" w:rsidRDefault="00987290" w:rsidP="00C42CC8">
      <w:pPr>
        <w:pStyle w:val="Default"/>
        <w:rPr>
          <w:sz w:val="23"/>
          <w:szCs w:val="23"/>
        </w:rPr>
      </w:pPr>
      <w:r>
        <w:rPr>
          <w:sz w:val="23"/>
          <w:szCs w:val="23"/>
        </w:rPr>
        <w:t>Na Przewodniczącego Komisji Rekrutacyjnej wyznacza się pani Anitę Grabarę</w:t>
      </w:r>
    </w:p>
    <w:p w:rsidR="00987290" w:rsidRDefault="00987290" w:rsidP="00C42CC8">
      <w:pPr>
        <w:pStyle w:val="Default"/>
        <w:rPr>
          <w:sz w:val="23"/>
          <w:szCs w:val="23"/>
        </w:rPr>
      </w:pPr>
    </w:p>
    <w:p w:rsidR="00987290" w:rsidRDefault="00987290" w:rsidP="00525F61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3</w:t>
      </w:r>
    </w:p>
    <w:p w:rsidR="00987290" w:rsidRDefault="00987290" w:rsidP="00C42CC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Zadania Komisji określają art. 157 ust.2 oraz art. 158 ust. 1-5 i 7 ustawy Prawo oświatowe. Komisja rozpoczyna pracę od dnia 1 marca 2018 roku i kończy pracę po zakończonym ewentualnym postępowaniu uzupełniającym, ale nie później niż do 22 czerwca roku szkolnego poprzedzającego rok szkolny, na który jest przeprowadzone postępowanie rekrutacyjne. </w:t>
      </w:r>
    </w:p>
    <w:p w:rsidR="00987290" w:rsidRDefault="00987290" w:rsidP="00C42CC8">
      <w:pPr>
        <w:pStyle w:val="Default"/>
        <w:rPr>
          <w:sz w:val="23"/>
          <w:szCs w:val="23"/>
        </w:rPr>
      </w:pPr>
    </w:p>
    <w:p w:rsidR="00987290" w:rsidRDefault="00987290" w:rsidP="00525F61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4</w:t>
      </w:r>
    </w:p>
    <w:p w:rsidR="00987290" w:rsidRDefault="00987290" w:rsidP="00C42CC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Wprowadza się Regulamin Pracy Komisji Rekrutacyjnej w Szkole Podstawowej nr 15 (zał. nr 1). </w:t>
      </w:r>
    </w:p>
    <w:p w:rsidR="00987290" w:rsidRDefault="00987290" w:rsidP="00C42CC8">
      <w:pPr>
        <w:pStyle w:val="Default"/>
        <w:rPr>
          <w:sz w:val="23"/>
          <w:szCs w:val="23"/>
        </w:rPr>
      </w:pPr>
    </w:p>
    <w:p w:rsidR="00987290" w:rsidRDefault="00987290" w:rsidP="00407B46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5</w:t>
      </w:r>
    </w:p>
    <w:p w:rsidR="00987290" w:rsidRDefault="00987290" w:rsidP="00C42CC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Zobowiązuję Przewodniczącego Komisji Rekrutacyjnej do zapoznania członków komisji z procedurą postępowania rekrutacyjnego i Regulaminem Pracy Komisji Rekrutacyjnej, wprowadzonych Zarządzeniem Dyrektora nr 5/SP15/2017-2018 oraz do bezwzględnego przestrzegania zasad określonych w powyższych dokumentach. </w:t>
      </w:r>
    </w:p>
    <w:p w:rsidR="00987290" w:rsidRDefault="00987290" w:rsidP="00C42CC8">
      <w:pPr>
        <w:pStyle w:val="Default"/>
        <w:rPr>
          <w:sz w:val="23"/>
          <w:szCs w:val="23"/>
        </w:rPr>
      </w:pPr>
    </w:p>
    <w:p w:rsidR="00987290" w:rsidRDefault="00987290" w:rsidP="00407B46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6</w:t>
      </w:r>
    </w:p>
    <w:p w:rsidR="00987290" w:rsidRDefault="00987290" w:rsidP="00C42CC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Zarządzenie wchodzi w życie z dniem podpisania i obowiązuje do czasu zakończenia postępowania rekrutacyjnego na rok szkolny 2018/2019. </w:t>
      </w:r>
    </w:p>
    <w:p w:rsidR="00987290" w:rsidRDefault="00987290" w:rsidP="00C42CC8"/>
    <w:p w:rsidR="00987290" w:rsidRDefault="00987290" w:rsidP="00C42CC8"/>
    <w:p w:rsidR="00987290" w:rsidRDefault="00987290" w:rsidP="00C42CC8"/>
    <w:p w:rsidR="00987290" w:rsidRDefault="00987290" w:rsidP="00C42CC8"/>
    <w:p w:rsidR="00987290" w:rsidRDefault="00987290" w:rsidP="00AA4AB5">
      <w:pPr>
        <w:jc w:val="right"/>
      </w:pPr>
    </w:p>
    <w:p w:rsidR="00987290" w:rsidRDefault="00987290" w:rsidP="00AA4AB5">
      <w:pPr>
        <w:jc w:val="right"/>
      </w:pPr>
      <w:r>
        <w:t>(-) Tomasz Szczygłowski</w:t>
      </w:r>
    </w:p>
    <w:p w:rsidR="00987290" w:rsidRDefault="00987290" w:rsidP="00AA4AB5">
      <w:pPr>
        <w:jc w:val="center"/>
      </w:pPr>
      <w:r>
        <w:t xml:space="preserve">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Dyrektor</w:t>
      </w:r>
    </w:p>
    <w:p w:rsidR="00987290" w:rsidRDefault="00987290" w:rsidP="00AA4AB5">
      <w:pPr>
        <w:jc w:val="right"/>
      </w:pPr>
      <w:r>
        <w:t>Szkoły Podstawowej nr 15</w:t>
      </w:r>
    </w:p>
    <w:p w:rsidR="00987290" w:rsidRDefault="00987290" w:rsidP="00C42CC8"/>
    <w:sectPr w:rsidR="00987290" w:rsidSect="00407B46">
      <w:pgSz w:w="11906" w:h="16838"/>
      <w:pgMar w:top="142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2CC8"/>
    <w:rsid w:val="00407B46"/>
    <w:rsid w:val="00511924"/>
    <w:rsid w:val="00525F61"/>
    <w:rsid w:val="00986215"/>
    <w:rsid w:val="00987290"/>
    <w:rsid w:val="00A147E0"/>
    <w:rsid w:val="00AA4AB5"/>
    <w:rsid w:val="00C42C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47E0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C42CC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232</Words>
  <Characters>1393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5/SP15/2017-2018</dc:title>
  <dc:subject/>
  <dc:creator>Tomek</dc:creator>
  <cp:keywords/>
  <dc:description/>
  <cp:lastModifiedBy>ZS nr 2</cp:lastModifiedBy>
  <cp:revision>2</cp:revision>
  <dcterms:created xsi:type="dcterms:W3CDTF">2018-03-05T13:54:00Z</dcterms:created>
  <dcterms:modified xsi:type="dcterms:W3CDTF">2018-03-05T13:54:00Z</dcterms:modified>
</cp:coreProperties>
</file>